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908FA" w14:textId="77777777" w:rsidR="00077049" w:rsidRPr="00302091" w:rsidRDefault="00302091">
      <w:pPr>
        <w:spacing w:before="71"/>
        <w:ind w:right="117"/>
        <w:jc w:val="center"/>
        <w:rPr>
          <w:b/>
          <w:sz w:val="44"/>
          <w:szCs w:val="44"/>
          <w:u w:val="single"/>
        </w:rPr>
      </w:pPr>
      <w:r w:rsidRPr="00302091">
        <w:rPr>
          <w:b/>
          <w:sz w:val="44"/>
          <w:szCs w:val="44"/>
          <w:u w:val="single"/>
        </w:rPr>
        <w:t>What is Light?</w:t>
      </w:r>
    </w:p>
    <w:p w14:paraId="26CA23E8" w14:textId="77777777" w:rsidR="00077049" w:rsidRDefault="00077049">
      <w:pPr>
        <w:pStyle w:val="BodyText"/>
        <w:spacing w:before="10"/>
        <w:rPr>
          <w:b/>
          <w:sz w:val="23"/>
        </w:rPr>
      </w:pPr>
    </w:p>
    <w:p w14:paraId="33D040E4" w14:textId="77777777" w:rsidR="00302091" w:rsidRDefault="00302091" w:rsidP="005F4580">
      <w:pPr>
        <w:tabs>
          <w:tab w:val="left" w:pos="4320"/>
        </w:tabs>
        <w:ind w:right="116"/>
        <w:rPr>
          <w:sz w:val="24"/>
        </w:rPr>
      </w:pPr>
    </w:p>
    <w:p w14:paraId="57563ADA" w14:textId="5B6D503E" w:rsidR="00077049" w:rsidRPr="00633CA7" w:rsidRDefault="00A21D2A" w:rsidP="005F4580">
      <w:pPr>
        <w:tabs>
          <w:tab w:val="left" w:pos="4320"/>
        </w:tabs>
        <w:ind w:right="116"/>
        <w:rPr>
          <w:u w:val="single"/>
        </w:rPr>
      </w:pPr>
      <w:r w:rsidRPr="00633CA7">
        <w:t>N</w:t>
      </w:r>
      <w:r w:rsidR="00633CA7">
        <w:t>ame</w:t>
      </w:r>
      <w:r w:rsidRPr="00633CA7">
        <w:t>:</w:t>
      </w:r>
      <w:r w:rsidRPr="00633CA7">
        <w:rPr>
          <w:spacing w:val="-13"/>
        </w:rPr>
        <w:t xml:space="preserve"> </w:t>
      </w:r>
      <w:r w:rsidRPr="00633CA7">
        <w:rPr>
          <w:u w:val="single"/>
        </w:rPr>
        <w:t xml:space="preserve"> </w:t>
      </w:r>
      <w:r w:rsidRPr="00633CA7">
        <w:rPr>
          <w:u w:val="single"/>
        </w:rPr>
        <w:tab/>
      </w:r>
      <w:r w:rsidR="005F4580" w:rsidRPr="00633CA7">
        <w:t xml:space="preserve"> </w:t>
      </w:r>
      <w:r w:rsidR="005F4580" w:rsidRPr="00633CA7">
        <w:tab/>
        <w:t xml:space="preserve">Div.:  </w:t>
      </w:r>
      <w:r w:rsidR="005F4580" w:rsidRPr="00633CA7">
        <w:rPr>
          <w:u w:val="single"/>
        </w:rPr>
        <w:tab/>
      </w:r>
      <w:r w:rsidR="005F4580" w:rsidRPr="00633CA7">
        <w:rPr>
          <w:u w:val="single"/>
        </w:rPr>
        <w:tab/>
      </w:r>
      <w:r w:rsidR="005F4580" w:rsidRPr="00633CA7">
        <w:tab/>
        <w:t xml:space="preserve">Date:  </w:t>
      </w:r>
      <w:r w:rsidR="005F4580" w:rsidRPr="00633CA7">
        <w:rPr>
          <w:u w:val="single"/>
        </w:rPr>
        <w:tab/>
      </w:r>
      <w:r w:rsidR="005F4580" w:rsidRPr="00633CA7">
        <w:rPr>
          <w:u w:val="single"/>
        </w:rPr>
        <w:tab/>
      </w:r>
      <w:r w:rsidR="005F4580" w:rsidRPr="00633CA7">
        <w:rPr>
          <w:u w:val="single"/>
        </w:rPr>
        <w:tab/>
      </w:r>
      <w:r w:rsidR="005F4580" w:rsidRPr="00633CA7">
        <w:rPr>
          <w:u w:val="single"/>
        </w:rPr>
        <w:tab/>
      </w:r>
    </w:p>
    <w:p w14:paraId="221C96BD" w14:textId="74A0AFE5" w:rsidR="00077049" w:rsidRDefault="00077049">
      <w:pPr>
        <w:pStyle w:val="BodyText"/>
        <w:spacing w:before="2"/>
        <w:rPr>
          <w:sz w:val="16"/>
        </w:rPr>
      </w:pPr>
    </w:p>
    <w:p w14:paraId="3DCF8676" w14:textId="5D45885E" w:rsidR="00C42610" w:rsidRDefault="00935E7C" w:rsidP="007A53FA">
      <w:pPr>
        <w:tabs>
          <w:tab w:val="left" w:pos="492"/>
        </w:tabs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ED7837B" wp14:editId="46EA413D">
            <wp:simplePos x="0" y="0"/>
            <wp:positionH relativeFrom="column">
              <wp:posOffset>276225</wp:posOffset>
            </wp:positionH>
            <wp:positionV relativeFrom="paragraph">
              <wp:posOffset>153035</wp:posOffset>
            </wp:positionV>
            <wp:extent cx="1219200" cy="1346835"/>
            <wp:effectExtent l="0" t="0" r="0" b="5715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19481" w14:textId="5B4AD107" w:rsidR="00D56863" w:rsidRPr="00413837" w:rsidRDefault="002654D5" w:rsidP="007A53FA">
      <w:pPr>
        <w:tabs>
          <w:tab w:val="left" w:pos="492"/>
        </w:tabs>
        <w:jc w:val="center"/>
        <w:rPr>
          <w:i/>
          <w:noProof/>
        </w:rPr>
      </w:pPr>
      <w:r w:rsidRPr="00413837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62613524" wp14:editId="2BC5F51E">
            <wp:simplePos x="0" y="0"/>
            <wp:positionH relativeFrom="column">
              <wp:posOffset>4695190</wp:posOffset>
            </wp:positionH>
            <wp:positionV relativeFrom="paragraph">
              <wp:posOffset>30480</wp:posOffset>
            </wp:positionV>
            <wp:extent cx="1951355" cy="1206500"/>
            <wp:effectExtent l="0" t="0" r="0" b="0"/>
            <wp:wrapSquare wrapText="bothSides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863" w:rsidRPr="00413837">
        <w:rPr>
          <w:i/>
          <w:noProof/>
        </w:rPr>
        <w:t xml:space="preserve">Isaac Newton theorized that light was made up of tiny particles like atoms, which travel </w:t>
      </w:r>
      <w:r w:rsidRPr="00413837">
        <w:rPr>
          <w:i/>
          <w:noProof/>
        </w:rPr>
        <w:t>all directions</w:t>
      </w:r>
      <w:r w:rsidR="00D56863" w:rsidRPr="00413837">
        <w:rPr>
          <w:i/>
          <w:noProof/>
        </w:rPr>
        <w:t xml:space="preserve"> from the source of light</w:t>
      </w:r>
      <w:r w:rsidRPr="00413837">
        <w:rPr>
          <w:i/>
          <w:noProof/>
        </w:rPr>
        <w:t xml:space="preserve">.  This “Particle Model” clearly explained how shadows worked and why light would reflect off shiny objects (light particles bouncing off the object and in the other direction). </w:t>
      </w:r>
    </w:p>
    <w:p w14:paraId="15F5FA9B" w14:textId="4549566B" w:rsidR="00935E7C" w:rsidRDefault="00935E7C" w:rsidP="007A53FA">
      <w:pPr>
        <w:tabs>
          <w:tab w:val="left" w:pos="492"/>
        </w:tabs>
        <w:jc w:val="center"/>
        <w:rPr>
          <w:i/>
          <w:noProof/>
        </w:rPr>
      </w:pPr>
    </w:p>
    <w:p w14:paraId="4D19DF9D" w14:textId="77777777" w:rsidR="002654D5" w:rsidRDefault="002654D5" w:rsidP="007A53FA">
      <w:pPr>
        <w:tabs>
          <w:tab w:val="left" w:pos="492"/>
        </w:tabs>
        <w:jc w:val="center"/>
        <w:rPr>
          <w:i/>
          <w:noProof/>
        </w:rPr>
      </w:pPr>
    </w:p>
    <w:p w14:paraId="58FC7431" w14:textId="77777777" w:rsidR="000F51B1" w:rsidRDefault="000F51B1" w:rsidP="00ED1543">
      <w:pPr>
        <w:tabs>
          <w:tab w:val="left" w:pos="492"/>
        </w:tabs>
        <w:rPr>
          <w:noProof/>
        </w:rPr>
      </w:pPr>
    </w:p>
    <w:p w14:paraId="68026B11" w14:textId="77777777" w:rsidR="00C42610" w:rsidRDefault="00C42610" w:rsidP="00ED1543">
      <w:pPr>
        <w:tabs>
          <w:tab w:val="left" w:pos="492"/>
        </w:tabs>
        <w:rPr>
          <w:noProof/>
        </w:rPr>
      </w:pPr>
    </w:p>
    <w:p w14:paraId="3940038E" w14:textId="030E5E4B" w:rsidR="002A6EF3" w:rsidRDefault="002A6EF3" w:rsidP="002A6EF3">
      <w:pPr>
        <w:tabs>
          <w:tab w:val="left" w:pos="492"/>
        </w:tabs>
        <w:rPr>
          <w:noProof/>
        </w:rPr>
      </w:pPr>
      <w:r w:rsidRPr="00ED1543">
        <w:rPr>
          <w:b/>
          <w:noProof/>
          <w:u w:val="single"/>
        </w:rPr>
        <w:t>Thought experiment</w:t>
      </w:r>
      <w:r w:rsidR="00413837">
        <w:rPr>
          <w:b/>
          <w:noProof/>
          <w:u w:val="single"/>
        </w:rPr>
        <w:t xml:space="preserve"> #1</w:t>
      </w:r>
      <w:r>
        <w:rPr>
          <w:noProof/>
        </w:rPr>
        <w:t xml:space="preserve">:  If you </w:t>
      </w:r>
      <w:r w:rsidR="001D7A9B">
        <w:rPr>
          <w:noProof/>
        </w:rPr>
        <w:t>roll marbles from two corners of a box</w:t>
      </w:r>
      <w:r>
        <w:rPr>
          <w:noProof/>
        </w:rPr>
        <w:t xml:space="preserve"> so that their trajectory crossed paths (x pattern) what would happen with some of the </w:t>
      </w:r>
      <w:r w:rsidR="001D7A9B">
        <w:rPr>
          <w:noProof/>
        </w:rPr>
        <w:t>marbles</w:t>
      </w:r>
      <w:r>
        <w:rPr>
          <w:noProof/>
        </w:rPr>
        <w:t xml:space="preserve">?  </w:t>
      </w:r>
    </w:p>
    <w:p w14:paraId="77DA36AD" w14:textId="77777777" w:rsidR="002A6EF3" w:rsidRDefault="002A6EF3" w:rsidP="002A6EF3">
      <w:pPr>
        <w:tabs>
          <w:tab w:val="left" w:pos="492"/>
        </w:tabs>
        <w:rPr>
          <w:noProof/>
        </w:rPr>
      </w:pPr>
    </w:p>
    <w:p w14:paraId="03CF1F14" w14:textId="77777777" w:rsidR="00413837" w:rsidRDefault="00413837" w:rsidP="002A6EF3">
      <w:pPr>
        <w:tabs>
          <w:tab w:val="left" w:pos="492"/>
        </w:tabs>
        <w:rPr>
          <w:noProof/>
        </w:rPr>
      </w:pPr>
    </w:p>
    <w:p w14:paraId="3A4EC907" w14:textId="77777777" w:rsidR="002A6EF3" w:rsidRDefault="002A6EF3" w:rsidP="002A6EF3">
      <w:pPr>
        <w:tabs>
          <w:tab w:val="left" w:pos="492"/>
        </w:tabs>
        <w:rPr>
          <w:noProof/>
        </w:rPr>
      </w:pPr>
    </w:p>
    <w:p w14:paraId="7B82F4E5" w14:textId="657768AF" w:rsidR="002A6EF3" w:rsidRDefault="002A6EF3" w:rsidP="002A6EF3">
      <w:pPr>
        <w:tabs>
          <w:tab w:val="left" w:pos="492"/>
        </w:tabs>
        <w:rPr>
          <w:noProof/>
        </w:rPr>
      </w:pPr>
      <w:r>
        <w:rPr>
          <w:noProof/>
        </w:rPr>
        <w:t xml:space="preserve">Does this happen with light?  </w:t>
      </w:r>
      <w:r w:rsidR="001D7A9B">
        <w:rPr>
          <w:noProof/>
        </w:rPr>
        <w:t>Test it with flashlights</w:t>
      </w:r>
      <w:r w:rsidR="00030395">
        <w:rPr>
          <w:noProof/>
        </w:rPr>
        <w:t xml:space="preserve"> or lasers.</w:t>
      </w:r>
      <w:bookmarkStart w:id="0" w:name="_GoBack"/>
      <w:bookmarkEnd w:id="0"/>
    </w:p>
    <w:p w14:paraId="69F9EFD9" w14:textId="77777777" w:rsidR="002A6EF3" w:rsidRDefault="002A6EF3" w:rsidP="002A6EF3">
      <w:pPr>
        <w:tabs>
          <w:tab w:val="left" w:pos="492"/>
        </w:tabs>
        <w:rPr>
          <w:noProof/>
        </w:rPr>
      </w:pPr>
    </w:p>
    <w:p w14:paraId="283C2976" w14:textId="77777777" w:rsidR="002A6EF3" w:rsidRDefault="002A6EF3" w:rsidP="002A6EF3">
      <w:pPr>
        <w:tabs>
          <w:tab w:val="left" w:pos="492"/>
        </w:tabs>
        <w:rPr>
          <w:noProof/>
        </w:rPr>
      </w:pPr>
    </w:p>
    <w:p w14:paraId="4E13E248" w14:textId="77777777" w:rsidR="00C42610" w:rsidRDefault="00C42610" w:rsidP="00C42610">
      <w:pPr>
        <w:tabs>
          <w:tab w:val="left" w:pos="492"/>
        </w:tabs>
        <w:rPr>
          <w:noProof/>
        </w:rPr>
      </w:pPr>
    </w:p>
    <w:p w14:paraId="6BDCD179" w14:textId="50BA1C43" w:rsidR="005A3C64" w:rsidRDefault="005A3C64" w:rsidP="00ED1543">
      <w:pPr>
        <w:tabs>
          <w:tab w:val="left" w:pos="492"/>
        </w:tabs>
        <w:rPr>
          <w:noProof/>
        </w:rPr>
      </w:pPr>
      <w:r w:rsidRPr="00ED1543">
        <w:rPr>
          <w:b/>
          <w:noProof/>
          <w:u w:val="single"/>
        </w:rPr>
        <w:t>Thought experiment</w:t>
      </w:r>
      <w:r w:rsidR="00413837">
        <w:rPr>
          <w:b/>
          <w:noProof/>
          <w:u w:val="single"/>
        </w:rPr>
        <w:t xml:space="preserve"> #2</w:t>
      </w:r>
      <w:r>
        <w:rPr>
          <w:noProof/>
        </w:rPr>
        <w:t xml:space="preserve">:  If you </w:t>
      </w:r>
      <w:r w:rsidR="001D7A9B">
        <w:rPr>
          <w:noProof/>
        </w:rPr>
        <w:t>roll marbles</w:t>
      </w:r>
      <w:r>
        <w:rPr>
          <w:noProof/>
        </w:rPr>
        <w:t xml:space="preserve"> through </w:t>
      </w:r>
      <w:r w:rsidR="00413837">
        <w:rPr>
          <w:noProof/>
        </w:rPr>
        <w:t>a</w:t>
      </w:r>
      <w:r>
        <w:rPr>
          <w:noProof/>
        </w:rPr>
        <w:t xml:space="preserve"> small slit</w:t>
      </w:r>
      <w:r w:rsidR="001D7A9B">
        <w:rPr>
          <w:noProof/>
        </w:rPr>
        <w:t xml:space="preserve"> (openning)</w:t>
      </w:r>
      <w:r>
        <w:rPr>
          <w:noProof/>
        </w:rPr>
        <w:t xml:space="preserve"> in a barrier </w:t>
      </w:r>
      <w:r w:rsidR="00413837">
        <w:rPr>
          <w:noProof/>
        </w:rPr>
        <w:t xml:space="preserve">diagram </w:t>
      </w:r>
      <w:r w:rsidR="00B40399">
        <w:rPr>
          <w:noProof/>
        </w:rPr>
        <w:t>how</w:t>
      </w:r>
      <w:r>
        <w:rPr>
          <w:noProof/>
        </w:rPr>
        <w:t xml:space="preserve"> would the </w:t>
      </w:r>
      <w:r w:rsidR="001D7A9B">
        <w:rPr>
          <w:noProof/>
        </w:rPr>
        <w:t>marbles</w:t>
      </w:r>
      <w:r>
        <w:rPr>
          <w:noProof/>
        </w:rPr>
        <w:t xml:space="preserve"> hit on </w:t>
      </w:r>
      <w:r w:rsidR="00413837">
        <w:rPr>
          <w:noProof/>
        </w:rPr>
        <w:t>the opposite</w:t>
      </w:r>
      <w:r>
        <w:rPr>
          <w:noProof/>
        </w:rPr>
        <w:t xml:space="preserve"> wall?</w:t>
      </w:r>
    </w:p>
    <w:p w14:paraId="115D0FB0" w14:textId="3DA242D9" w:rsidR="005A3C64" w:rsidRDefault="005A3C64" w:rsidP="00ED1543">
      <w:pPr>
        <w:tabs>
          <w:tab w:val="left" w:pos="492"/>
        </w:tabs>
        <w:rPr>
          <w:noProof/>
        </w:rPr>
      </w:pPr>
    </w:p>
    <w:p w14:paraId="3A2F88D0" w14:textId="14EB650A" w:rsidR="00B40399" w:rsidRDefault="00413837" w:rsidP="00ED1543">
      <w:pPr>
        <w:tabs>
          <w:tab w:val="left" w:pos="49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ADB32" wp14:editId="786C9212">
                <wp:simplePos x="0" y="0"/>
                <wp:positionH relativeFrom="page">
                  <wp:posOffset>2667000</wp:posOffset>
                </wp:positionH>
                <wp:positionV relativeFrom="paragraph">
                  <wp:posOffset>6351</wp:posOffset>
                </wp:positionV>
                <wp:extent cx="1943100" cy="895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E729447" id="Rectangle 5" o:spid="_x0000_s1026" style="position:absolute;margin-left:210pt;margin-top:.5pt;width:153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" filled="f" strokecolor="black [3213]" strokeweight="2pt">
                <w10:wrap anchorx="page"/>
              </v:rect>
            </w:pict>
          </mc:Fallback>
        </mc:AlternateContent>
      </w:r>
    </w:p>
    <w:p w14:paraId="4CA05E0A" w14:textId="662FBB33" w:rsidR="005A3C64" w:rsidRDefault="00B40399" w:rsidP="00ED1543">
      <w:pPr>
        <w:tabs>
          <w:tab w:val="left" w:pos="492"/>
        </w:tabs>
        <w:rPr>
          <w:noProof/>
        </w:rPr>
      </w:pPr>
      <w:r w:rsidRPr="00B40399">
        <w:t xml:space="preserve"> </w:t>
      </w:r>
      <w:r>
        <w:rPr>
          <w:noProof/>
        </w:rPr>
        <w:t xml:space="preserve">                                                                </w:t>
      </w:r>
    </w:p>
    <w:p w14:paraId="4AF38031" w14:textId="77777777" w:rsidR="00B40399" w:rsidRDefault="00B40399" w:rsidP="00ED1543">
      <w:pPr>
        <w:tabs>
          <w:tab w:val="left" w:pos="492"/>
        </w:tabs>
        <w:rPr>
          <w:b/>
          <w:noProof/>
          <w:u w:val="single"/>
        </w:rPr>
      </w:pPr>
    </w:p>
    <w:p w14:paraId="7A89BD1A" w14:textId="26BE91C1" w:rsidR="00C42610" w:rsidRDefault="00C42610" w:rsidP="00ED1543">
      <w:pPr>
        <w:tabs>
          <w:tab w:val="left" w:pos="492"/>
        </w:tabs>
        <w:rPr>
          <w:b/>
          <w:noProof/>
          <w:u w:val="single"/>
        </w:rPr>
      </w:pPr>
    </w:p>
    <w:p w14:paraId="11287E77" w14:textId="4676B2AD" w:rsidR="002A6EF3" w:rsidRDefault="002A6EF3" w:rsidP="00ED1543">
      <w:pPr>
        <w:tabs>
          <w:tab w:val="left" w:pos="492"/>
        </w:tabs>
        <w:rPr>
          <w:b/>
          <w:noProof/>
          <w:u w:val="single"/>
        </w:rPr>
      </w:pPr>
    </w:p>
    <w:p w14:paraId="598863FC" w14:textId="663A564A" w:rsidR="00B40399" w:rsidRDefault="00B40399" w:rsidP="00ED1543">
      <w:pPr>
        <w:tabs>
          <w:tab w:val="left" w:pos="492"/>
        </w:tabs>
        <w:rPr>
          <w:b/>
          <w:noProof/>
          <w:u w:val="single"/>
        </w:rPr>
      </w:pPr>
    </w:p>
    <w:p w14:paraId="172C26B9" w14:textId="7654427D" w:rsidR="000F51B1" w:rsidRDefault="000F51B1" w:rsidP="00ED1543">
      <w:pPr>
        <w:tabs>
          <w:tab w:val="left" w:pos="492"/>
        </w:tabs>
        <w:rPr>
          <w:b/>
          <w:noProof/>
          <w:u w:val="single"/>
        </w:rPr>
      </w:pPr>
    </w:p>
    <w:p w14:paraId="79068671" w14:textId="3CB9C86B" w:rsidR="0097493C" w:rsidRPr="00633CA7" w:rsidRDefault="00633CA7" w:rsidP="00ED1543">
      <w:pPr>
        <w:tabs>
          <w:tab w:val="left" w:pos="492"/>
        </w:tabs>
        <w:rPr>
          <w:bCs/>
          <w:noProof/>
        </w:rPr>
      </w:pPr>
      <w:r>
        <w:rPr>
          <w:bCs/>
          <w:noProof/>
        </w:rPr>
        <w:t xml:space="preserve">How </w:t>
      </w:r>
      <w:r w:rsidR="0097493C">
        <w:rPr>
          <w:bCs/>
          <w:noProof/>
        </w:rPr>
        <w:t>does light appear on an opposite wall when passed through a small slit?  What do you think this means?</w:t>
      </w:r>
    </w:p>
    <w:p w14:paraId="741EA542" w14:textId="0CA6F5A2" w:rsidR="00413837" w:rsidRPr="00633CA7" w:rsidRDefault="00413837" w:rsidP="00ED1543">
      <w:pPr>
        <w:tabs>
          <w:tab w:val="left" w:pos="492"/>
        </w:tabs>
        <w:rPr>
          <w:bCs/>
          <w:noProof/>
        </w:rPr>
      </w:pPr>
    </w:p>
    <w:p w14:paraId="3D6DEADB" w14:textId="7C29FEEC" w:rsidR="00413837" w:rsidRPr="00633CA7" w:rsidRDefault="0097493C" w:rsidP="00ED1543">
      <w:pPr>
        <w:tabs>
          <w:tab w:val="left" w:pos="492"/>
        </w:tabs>
        <w:rPr>
          <w:bCs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C10A0" wp14:editId="116EE6A0">
                <wp:simplePos x="0" y="0"/>
                <wp:positionH relativeFrom="page">
                  <wp:posOffset>2667000</wp:posOffset>
                </wp:positionH>
                <wp:positionV relativeFrom="paragraph">
                  <wp:posOffset>66040</wp:posOffset>
                </wp:positionV>
                <wp:extent cx="1943100" cy="895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508DAC1" id="Rectangle 11" o:spid="_x0000_s1026" style="position:absolute;margin-left:210pt;margin-top:5.2pt;width:153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" filled="f" strokecolor="black [3213]" strokeweight="2pt">
                <w10:wrap anchorx="page"/>
              </v:rect>
            </w:pict>
          </mc:Fallback>
        </mc:AlternateContent>
      </w:r>
    </w:p>
    <w:p w14:paraId="3AC4C0FA" w14:textId="2FC8895D" w:rsidR="00413837" w:rsidRPr="00633CA7" w:rsidRDefault="00413837" w:rsidP="00ED1543">
      <w:pPr>
        <w:tabs>
          <w:tab w:val="left" w:pos="492"/>
        </w:tabs>
        <w:rPr>
          <w:bCs/>
          <w:noProof/>
        </w:rPr>
      </w:pPr>
    </w:p>
    <w:p w14:paraId="1726BBFF" w14:textId="44C68E4F" w:rsidR="00413837" w:rsidRDefault="00413837" w:rsidP="00ED1543">
      <w:pPr>
        <w:tabs>
          <w:tab w:val="left" w:pos="492"/>
        </w:tabs>
        <w:rPr>
          <w:bCs/>
          <w:noProof/>
        </w:rPr>
      </w:pPr>
    </w:p>
    <w:p w14:paraId="104E3C34" w14:textId="1098DF4C" w:rsidR="0097493C" w:rsidRDefault="0097493C" w:rsidP="00ED1543">
      <w:pPr>
        <w:tabs>
          <w:tab w:val="left" w:pos="492"/>
        </w:tabs>
        <w:rPr>
          <w:bCs/>
          <w:noProof/>
        </w:rPr>
      </w:pPr>
    </w:p>
    <w:p w14:paraId="53BB2207" w14:textId="5FECA1C5" w:rsidR="0097493C" w:rsidRDefault="0097493C" w:rsidP="00ED1543">
      <w:pPr>
        <w:tabs>
          <w:tab w:val="left" w:pos="492"/>
        </w:tabs>
        <w:rPr>
          <w:bCs/>
          <w:noProof/>
        </w:rPr>
      </w:pPr>
    </w:p>
    <w:p w14:paraId="1406F775" w14:textId="6A5004C4" w:rsidR="0097493C" w:rsidRDefault="0097493C" w:rsidP="00ED1543">
      <w:pPr>
        <w:tabs>
          <w:tab w:val="left" w:pos="492"/>
        </w:tabs>
        <w:rPr>
          <w:bCs/>
          <w:noProof/>
        </w:rPr>
      </w:pPr>
    </w:p>
    <w:p w14:paraId="1AD3B510" w14:textId="77777777" w:rsidR="0097493C" w:rsidRDefault="0097493C" w:rsidP="00ED1543">
      <w:pPr>
        <w:tabs>
          <w:tab w:val="left" w:pos="492"/>
        </w:tabs>
        <w:rPr>
          <w:bCs/>
          <w:noProof/>
        </w:rPr>
      </w:pPr>
    </w:p>
    <w:p w14:paraId="744D9461" w14:textId="77777777" w:rsidR="0097493C" w:rsidRPr="00633CA7" w:rsidRDefault="0097493C" w:rsidP="00ED1543">
      <w:pPr>
        <w:tabs>
          <w:tab w:val="left" w:pos="492"/>
        </w:tabs>
        <w:rPr>
          <w:bCs/>
          <w:noProof/>
        </w:rPr>
      </w:pPr>
    </w:p>
    <w:p w14:paraId="16E41037" w14:textId="20833DBE" w:rsidR="00633CA7" w:rsidRPr="00413837" w:rsidRDefault="00633CA7" w:rsidP="00633CA7">
      <w:pPr>
        <w:tabs>
          <w:tab w:val="left" w:pos="492"/>
        </w:tabs>
        <w:rPr>
          <w:bCs/>
          <w:noProof/>
        </w:rPr>
      </w:pPr>
      <w:r w:rsidRPr="00633CA7">
        <w:rPr>
          <w:bCs/>
          <w:noProof/>
        </w:rPr>
        <w:t xml:space="preserve">Research </w:t>
      </w:r>
      <w:r>
        <w:rPr>
          <w:bCs/>
          <w:noProof/>
        </w:rPr>
        <w:t>how noise cancelling headphones work and Young’s double slit experiment.  How does that technology</w:t>
      </w:r>
      <w:r w:rsidR="0097493C">
        <w:rPr>
          <w:bCs/>
          <w:noProof/>
        </w:rPr>
        <w:t>,</w:t>
      </w:r>
      <w:r>
        <w:rPr>
          <w:bCs/>
          <w:noProof/>
        </w:rPr>
        <w:t xml:space="preserve"> the results of Young’s double slit experiment</w:t>
      </w:r>
      <w:r w:rsidR="0097493C">
        <w:rPr>
          <w:bCs/>
          <w:noProof/>
        </w:rPr>
        <w:t>, and the result of light passing through a single slit NOT</w:t>
      </w:r>
      <w:r>
        <w:rPr>
          <w:bCs/>
          <w:noProof/>
        </w:rPr>
        <w:t xml:space="preserve"> support light </w:t>
      </w:r>
      <w:r w:rsidR="0097493C">
        <w:rPr>
          <w:bCs/>
          <w:noProof/>
        </w:rPr>
        <w:t>being a particle.  So, what do you think light is?</w:t>
      </w:r>
    </w:p>
    <w:p w14:paraId="464EC61A" w14:textId="77777777" w:rsidR="00633CA7" w:rsidRPr="00633CA7" w:rsidRDefault="00633CA7" w:rsidP="00633CA7">
      <w:pPr>
        <w:tabs>
          <w:tab w:val="left" w:pos="492"/>
        </w:tabs>
        <w:rPr>
          <w:bCs/>
          <w:noProof/>
        </w:rPr>
      </w:pPr>
    </w:p>
    <w:p w14:paraId="5712AF28" w14:textId="65E46C0D" w:rsidR="00633CA7" w:rsidRDefault="00633CA7" w:rsidP="00633CA7">
      <w:pPr>
        <w:tabs>
          <w:tab w:val="left" w:pos="492"/>
        </w:tabs>
        <w:rPr>
          <w:bCs/>
          <w:noProof/>
        </w:rPr>
      </w:pPr>
    </w:p>
    <w:p w14:paraId="07121A40" w14:textId="77777777" w:rsidR="0097493C" w:rsidRPr="00633CA7" w:rsidRDefault="0097493C" w:rsidP="00633CA7">
      <w:pPr>
        <w:tabs>
          <w:tab w:val="left" w:pos="492"/>
        </w:tabs>
        <w:rPr>
          <w:bCs/>
          <w:noProof/>
        </w:rPr>
      </w:pPr>
    </w:p>
    <w:p w14:paraId="02D677F6" w14:textId="77777777" w:rsidR="00633CA7" w:rsidRPr="00633CA7" w:rsidRDefault="00633CA7" w:rsidP="00633CA7">
      <w:pPr>
        <w:tabs>
          <w:tab w:val="left" w:pos="492"/>
        </w:tabs>
        <w:rPr>
          <w:bCs/>
          <w:noProof/>
        </w:rPr>
      </w:pPr>
    </w:p>
    <w:p w14:paraId="78C4D774" w14:textId="77777777" w:rsidR="00633CA7" w:rsidRPr="00633CA7" w:rsidRDefault="00633CA7" w:rsidP="00633CA7">
      <w:pPr>
        <w:tabs>
          <w:tab w:val="left" w:pos="492"/>
        </w:tabs>
        <w:rPr>
          <w:bCs/>
          <w:noProof/>
        </w:rPr>
      </w:pPr>
    </w:p>
    <w:p w14:paraId="328A7B19" w14:textId="77777777" w:rsidR="00633CA7" w:rsidRPr="00633CA7" w:rsidRDefault="00633CA7" w:rsidP="00633CA7">
      <w:pPr>
        <w:tabs>
          <w:tab w:val="left" w:pos="492"/>
        </w:tabs>
        <w:rPr>
          <w:bCs/>
          <w:noProof/>
        </w:rPr>
      </w:pPr>
    </w:p>
    <w:p w14:paraId="05A14587" w14:textId="77777777" w:rsidR="00633CA7" w:rsidRPr="00633CA7" w:rsidRDefault="00633CA7" w:rsidP="00633CA7">
      <w:pPr>
        <w:tabs>
          <w:tab w:val="left" w:pos="492"/>
        </w:tabs>
        <w:rPr>
          <w:bCs/>
          <w:noProof/>
        </w:rPr>
      </w:pPr>
    </w:p>
    <w:p w14:paraId="29A2DA42" w14:textId="77777777" w:rsidR="000F51B1" w:rsidRPr="00302091" w:rsidRDefault="000F51B1" w:rsidP="000F51B1">
      <w:pPr>
        <w:spacing w:before="71"/>
        <w:ind w:right="117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Photoelectric Effect</w:t>
      </w:r>
    </w:p>
    <w:p w14:paraId="679BED0B" w14:textId="77777777" w:rsidR="000F51B1" w:rsidRDefault="000F51B1" w:rsidP="000F51B1">
      <w:pPr>
        <w:pStyle w:val="BodyText"/>
        <w:spacing w:before="10"/>
        <w:rPr>
          <w:b/>
          <w:sz w:val="23"/>
        </w:rPr>
      </w:pPr>
    </w:p>
    <w:p w14:paraId="63E19B61" w14:textId="77777777" w:rsidR="000F51B1" w:rsidRDefault="000F51B1" w:rsidP="000F51B1">
      <w:pPr>
        <w:tabs>
          <w:tab w:val="left" w:pos="4320"/>
        </w:tabs>
        <w:ind w:right="116"/>
        <w:rPr>
          <w:sz w:val="24"/>
        </w:rPr>
      </w:pPr>
    </w:p>
    <w:p w14:paraId="6112D704" w14:textId="77777777" w:rsidR="000F51B1" w:rsidRPr="005F4580" w:rsidRDefault="000F51B1" w:rsidP="000F51B1">
      <w:pPr>
        <w:tabs>
          <w:tab w:val="left" w:pos="4320"/>
        </w:tabs>
        <w:ind w:right="116"/>
        <w:rPr>
          <w:sz w:val="24"/>
          <w:u w:val="single"/>
        </w:rPr>
      </w:pPr>
      <w:r>
        <w:rPr>
          <w:sz w:val="24"/>
        </w:rPr>
        <w:t>N</w:t>
      </w:r>
      <w:r>
        <w:rPr>
          <w:sz w:val="19"/>
        </w:rPr>
        <w:t>AME</w:t>
      </w:r>
      <w:r>
        <w:rPr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Div.: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Date: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ACF9B2E" w14:textId="77777777" w:rsidR="000F51B1" w:rsidRDefault="000F51B1" w:rsidP="000F51B1">
      <w:pPr>
        <w:pStyle w:val="BodyText"/>
        <w:spacing w:before="2"/>
        <w:rPr>
          <w:sz w:val="16"/>
        </w:rPr>
      </w:pPr>
    </w:p>
    <w:p w14:paraId="79810EAC" w14:textId="77777777" w:rsidR="000F51B1" w:rsidRDefault="000F51B1" w:rsidP="00ED1543">
      <w:pPr>
        <w:tabs>
          <w:tab w:val="left" w:pos="492"/>
        </w:tabs>
        <w:rPr>
          <w:b/>
          <w:noProof/>
          <w:u w:val="single"/>
        </w:rPr>
      </w:pPr>
    </w:p>
    <w:p w14:paraId="7400FDD2" w14:textId="50316DF5" w:rsidR="0097493C" w:rsidRPr="00781F27" w:rsidRDefault="00781F27" w:rsidP="00ED1543">
      <w:pPr>
        <w:tabs>
          <w:tab w:val="left" w:pos="492"/>
        </w:tabs>
        <w:rPr>
          <w:i/>
          <w:iCs/>
          <w:noProof/>
        </w:rPr>
      </w:pPr>
      <w:r w:rsidRPr="00781F27">
        <w:rPr>
          <w:i/>
          <w:iCs/>
          <w:noProof/>
        </w:rPr>
        <w:drawing>
          <wp:anchor distT="0" distB="0" distL="114300" distR="114300" simplePos="0" relativeHeight="251670528" behindDoc="0" locked="0" layoutInCell="1" allowOverlap="1" wp14:anchorId="29F5B941" wp14:editId="06AF8861">
            <wp:simplePos x="0" y="0"/>
            <wp:positionH relativeFrom="column">
              <wp:posOffset>2952750</wp:posOffset>
            </wp:positionH>
            <wp:positionV relativeFrom="paragraph">
              <wp:posOffset>8255</wp:posOffset>
            </wp:positionV>
            <wp:extent cx="3781425" cy="1149420"/>
            <wp:effectExtent l="19050" t="19050" r="9525" b="127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20F601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27" t="55741" r="4259" b="21297"/>
                    <a:stretch/>
                  </pic:blipFill>
                  <pic:spPr bwMode="auto">
                    <a:xfrm>
                      <a:off x="0" y="0"/>
                      <a:ext cx="3781425" cy="11494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A6EF3" w:rsidRPr="00781F27">
        <w:rPr>
          <w:i/>
          <w:iCs/>
          <w:noProof/>
        </w:rPr>
        <w:t xml:space="preserve">In 1887, Heinrich Hertz discovered that under certain conditions light could expell electrons from a variety of metals.  </w:t>
      </w:r>
      <w:r w:rsidR="0097493C" w:rsidRPr="00781F27">
        <w:rPr>
          <w:i/>
          <w:iCs/>
          <w:noProof/>
        </w:rPr>
        <w:t>This was called the photoelectric effect.  One</w:t>
      </w:r>
      <w:r w:rsidR="002A6EF3" w:rsidRPr="00781F27">
        <w:rPr>
          <w:i/>
          <w:iCs/>
          <w:noProof/>
        </w:rPr>
        <w:t xml:space="preserve"> mystery to the photoelectric effect was the fact that a dim blue light could expell electrons, but not a </w:t>
      </w:r>
      <w:r w:rsidR="0097493C" w:rsidRPr="00781F27">
        <w:rPr>
          <w:i/>
          <w:iCs/>
          <w:noProof/>
        </w:rPr>
        <w:t>incredibly</w:t>
      </w:r>
      <w:r w:rsidR="002A6EF3" w:rsidRPr="00781F27">
        <w:rPr>
          <w:i/>
          <w:iCs/>
          <w:noProof/>
        </w:rPr>
        <w:t xml:space="preserve"> bright red light.  </w:t>
      </w:r>
    </w:p>
    <w:p w14:paraId="2542808F" w14:textId="7A821D12" w:rsidR="0097493C" w:rsidRDefault="0097493C" w:rsidP="00ED1543">
      <w:pPr>
        <w:tabs>
          <w:tab w:val="left" w:pos="492"/>
        </w:tabs>
        <w:rPr>
          <w:noProof/>
        </w:rPr>
      </w:pPr>
    </w:p>
    <w:p w14:paraId="6CA23D8A" w14:textId="77777777" w:rsidR="00781F27" w:rsidRDefault="00781F27" w:rsidP="00ED1543">
      <w:pPr>
        <w:tabs>
          <w:tab w:val="left" w:pos="492"/>
        </w:tabs>
        <w:rPr>
          <w:noProof/>
        </w:rPr>
      </w:pPr>
    </w:p>
    <w:p w14:paraId="211ABB05" w14:textId="77777777" w:rsidR="00781F27" w:rsidRDefault="00781F27" w:rsidP="00ED1543">
      <w:pPr>
        <w:tabs>
          <w:tab w:val="left" w:pos="492"/>
        </w:tabs>
        <w:rPr>
          <w:noProof/>
        </w:rPr>
      </w:pPr>
    </w:p>
    <w:p w14:paraId="196944A1" w14:textId="14B1A46E" w:rsidR="0097493C" w:rsidRDefault="00781F27" w:rsidP="00ED1543">
      <w:pPr>
        <w:tabs>
          <w:tab w:val="left" w:pos="492"/>
        </w:tabs>
        <w:rPr>
          <w:noProof/>
        </w:rPr>
      </w:pPr>
      <w:r w:rsidRPr="00413837">
        <w:rPr>
          <w:b/>
          <w:bCs/>
          <w:noProof/>
          <w:u w:val="single"/>
        </w:rPr>
        <w:t>Thought Experiment:</w:t>
      </w:r>
    </w:p>
    <w:p w14:paraId="00B692FB" w14:textId="6646BCF2" w:rsidR="00781F27" w:rsidRDefault="00781F27" w:rsidP="002A6EF3">
      <w:pPr>
        <w:tabs>
          <w:tab w:val="left" w:pos="492"/>
        </w:tabs>
        <w:rPr>
          <w:noProof/>
        </w:rPr>
      </w:pPr>
      <w:r>
        <w:rPr>
          <w:noProof/>
        </w:rPr>
        <w:t>If you cook something at 20 degrees celcius versus 40 degrees celcius will the food still cook?</w:t>
      </w:r>
    </w:p>
    <w:p w14:paraId="42CB8FD1" w14:textId="16592117" w:rsidR="00781F27" w:rsidRDefault="00781F27" w:rsidP="002A6EF3">
      <w:pPr>
        <w:tabs>
          <w:tab w:val="left" w:pos="492"/>
        </w:tabs>
        <w:rPr>
          <w:noProof/>
        </w:rPr>
      </w:pPr>
    </w:p>
    <w:p w14:paraId="745732DD" w14:textId="47F849D9" w:rsidR="00781F27" w:rsidRDefault="00781F27" w:rsidP="002A6EF3">
      <w:pPr>
        <w:tabs>
          <w:tab w:val="left" w:pos="492"/>
        </w:tabs>
        <w:rPr>
          <w:noProof/>
        </w:rPr>
      </w:pPr>
    </w:p>
    <w:p w14:paraId="1B35D3A4" w14:textId="77777777" w:rsidR="0098610C" w:rsidRDefault="0098610C" w:rsidP="002A6EF3">
      <w:pPr>
        <w:tabs>
          <w:tab w:val="left" w:pos="492"/>
        </w:tabs>
        <w:rPr>
          <w:noProof/>
        </w:rPr>
      </w:pPr>
    </w:p>
    <w:p w14:paraId="2CBB2530" w14:textId="77777777" w:rsidR="00781F27" w:rsidRDefault="00781F27" w:rsidP="002A6EF3">
      <w:pPr>
        <w:tabs>
          <w:tab w:val="left" w:pos="492"/>
        </w:tabs>
        <w:rPr>
          <w:noProof/>
        </w:rPr>
      </w:pPr>
    </w:p>
    <w:p w14:paraId="77B483F8" w14:textId="14B570B9" w:rsidR="00781F27" w:rsidRDefault="00781F27" w:rsidP="00781F27">
      <w:pPr>
        <w:tabs>
          <w:tab w:val="left" w:pos="492"/>
        </w:tabs>
        <w:rPr>
          <w:noProof/>
        </w:rPr>
      </w:pPr>
      <w:r w:rsidRPr="00413837">
        <w:rPr>
          <w:b/>
          <w:bCs/>
          <w:noProof/>
          <w:u w:val="single"/>
        </w:rPr>
        <w:t>Thought Experiment:</w:t>
      </w:r>
    </w:p>
    <w:p w14:paraId="6337C3EB" w14:textId="0255BC8F" w:rsidR="00781F27" w:rsidRDefault="00781F27" w:rsidP="00781F27">
      <w:pPr>
        <w:tabs>
          <w:tab w:val="left" w:pos="492"/>
        </w:tabs>
        <w:rPr>
          <w:noProof/>
        </w:rPr>
      </w:pPr>
      <w:r>
        <w:rPr>
          <w:noProof/>
        </w:rPr>
        <w:t xml:space="preserve">A </w:t>
      </w:r>
      <w:r w:rsidR="0098610C">
        <w:rPr>
          <w:noProof/>
        </w:rPr>
        <w:t>hose has a blockage at the nossle.  What will eventually happen</w:t>
      </w:r>
      <w:r>
        <w:rPr>
          <w:noProof/>
        </w:rPr>
        <w:t>?</w:t>
      </w:r>
    </w:p>
    <w:p w14:paraId="57BDABB7" w14:textId="755DD09E" w:rsidR="00781F27" w:rsidRDefault="00781F27" w:rsidP="002A6EF3">
      <w:pPr>
        <w:tabs>
          <w:tab w:val="left" w:pos="492"/>
        </w:tabs>
        <w:rPr>
          <w:noProof/>
        </w:rPr>
      </w:pPr>
    </w:p>
    <w:p w14:paraId="5B1C1D3E" w14:textId="609AC21E" w:rsidR="00781F27" w:rsidRDefault="00781F27" w:rsidP="002A6EF3">
      <w:pPr>
        <w:tabs>
          <w:tab w:val="left" w:pos="492"/>
        </w:tabs>
        <w:rPr>
          <w:noProof/>
        </w:rPr>
      </w:pPr>
    </w:p>
    <w:p w14:paraId="2C15D6A3" w14:textId="7B04EAD4" w:rsidR="00781F27" w:rsidRDefault="00781F27" w:rsidP="002A6EF3">
      <w:pPr>
        <w:tabs>
          <w:tab w:val="left" w:pos="492"/>
        </w:tabs>
        <w:rPr>
          <w:noProof/>
        </w:rPr>
      </w:pPr>
    </w:p>
    <w:p w14:paraId="06B1C653" w14:textId="77777777" w:rsidR="0098610C" w:rsidRDefault="0098610C" w:rsidP="002A6EF3">
      <w:pPr>
        <w:tabs>
          <w:tab w:val="left" w:pos="492"/>
        </w:tabs>
        <w:rPr>
          <w:noProof/>
        </w:rPr>
      </w:pPr>
    </w:p>
    <w:p w14:paraId="37BC3923" w14:textId="77777777" w:rsidR="00781F27" w:rsidRPr="00781F27" w:rsidRDefault="00781F27" w:rsidP="002A6EF3">
      <w:pPr>
        <w:tabs>
          <w:tab w:val="left" w:pos="492"/>
        </w:tabs>
        <w:rPr>
          <w:noProof/>
        </w:rPr>
      </w:pPr>
    </w:p>
    <w:p w14:paraId="5C09191C" w14:textId="3689BD3A" w:rsidR="00302091" w:rsidRPr="00413837" w:rsidRDefault="00413837" w:rsidP="002A6EF3">
      <w:pPr>
        <w:tabs>
          <w:tab w:val="left" w:pos="492"/>
        </w:tabs>
        <w:rPr>
          <w:b/>
          <w:bCs/>
          <w:noProof/>
          <w:u w:val="single"/>
        </w:rPr>
      </w:pPr>
      <w:r w:rsidRPr="00413837">
        <w:rPr>
          <w:b/>
          <w:bCs/>
          <w:noProof/>
          <w:u w:val="single"/>
        </w:rPr>
        <w:t>Thought Experiment:</w:t>
      </w:r>
    </w:p>
    <w:p w14:paraId="6415201C" w14:textId="664E1103" w:rsidR="007A53FA" w:rsidRDefault="00413837" w:rsidP="007A53FA">
      <w:pPr>
        <w:pStyle w:val="ListParagraph"/>
        <w:numPr>
          <w:ilvl w:val="0"/>
          <w:numId w:val="4"/>
        </w:numPr>
        <w:tabs>
          <w:tab w:val="left" w:pos="492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2501D90" wp14:editId="11B19CC2">
            <wp:simplePos x="0" y="0"/>
            <wp:positionH relativeFrom="column">
              <wp:posOffset>28575</wp:posOffset>
            </wp:positionH>
            <wp:positionV relativeFrom="paragraph">
              <wp:posOffset>66040</wp:posOffset>
            </wp:positionV>
            <wp:extent cx="4418965" cy="1461135"/>
            <wp:effectExtent l="0" t="0" r="635" b="571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208D34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78"/>
                    <a:stretch/>
                  </pic:blipFill>
                  <pic:spPr bwMode="auto">
                    <a:xfrm>
                      <a:off x="0" y="0"/>
                      <a:ext cx="4418965" cy="1461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97DC351" w14:textId="46514452" w:rsidR="007A53FA" w:rsidRDefault="007A53FA" w:rsidP="007A53FA">
      <w:pPr>
        <w:tabs>
          <w:tab w:val="left" w:pos="492"/>
        </w:tabs>
        <w:rPr>
          <w:noProof/>
        </w:rPr>
      </w:pPr>
    </w:p>
    <w:p w14:paraId="08BAB88C" w14:textId="71C14F0A" w:rsidR="002A6EF3" w:rsidRDefault="002A6EF3" w:rsidP="007A53FA">
      <w:pPr>
        <w:tabs>
          <w:tab w:val="left" w:pos="492"/>
        </w:tabs>
        <w:rPr>
          <w:noProof/>
        </w:rPr>
      </w:pPr>
    </w:p>
    <w:p w14:paraId="7E467639" w14:textId="77777777" w:rsidR="002A6EF3" w:rsidRDefault="002A6EF3" w:rsidP="007A53FA">
      <w:pPr>
        <w:tabs>
          <w:tab w:val="left" w:pos="492"/>
        </w:tabs>
        <w:rPr>
          <w:noProof/>
        </w:rPr>
      </w:pPr>
    </w:p>
    <w:p w14:paraId="70325EB7" w14:textId="34870BF2" w:rsidR="007A53FA" w:rsidRDefault="007A53FA" w:rsidP="007A53FA">
      <w:pPr>
        <w:pStyle w:val="ListParagraph"/>
        <w:numPr>
          <w:ilvl w:val="0"/>
          <w:numId w:val="4"/>
        </w:numPr>
        <w:tabs>
          <w:tab w:val="left" w:pos="492"/>
        </w:tabs>
        <w:rPr>
          <w:noProof/>
        </w:rPr>
      </w:pPr>
    </w:p>
    <w:p w14:paraId="576895FB" w14:textId="11375BCE" w:rsidR="007A53FA" w:rsidRDefault="007A53FA" w:rsidP="007A53FA">
      <w:pPr>
        <w:tabs>
          <w:tab w:val="left" w:pos="492"/>
        </w:tabs>
        <w:rPr>
          <w:noProof/>
        </w:rPr>
      </w:pPr>
    </w:p>
    <w:p w14:paraId="624E8FA1" w14:textId="28C0F7CF" w:rsidR="002A6EF3" w:rsidRDefault="002A6EF3" w:rsidP="007A53FA">
      <w:pPr>
        <w:tabs>
          <w:tab w:val="left" w:pos="492"/>
        </w:tabs>
        <w:rPr>
          <w:noProof/>
        </w:rPr>
      </w:pPr>
    </w:p>
    <w:p w14:paraId="7AE8FE55" w14:textId="3086CB51" w:rsidR="002A6EF3" w:rsidRDefault="002A6EF3" w:rsidP="007A53FA">
      <w:pPr>
        <w:tabs>
          <w:tab w:val="left" w:pos="492"/>
        </w:tabs>
        <w:rPr>
          <w:noProof/>
        </w:rPr>
      </w:pPr>
    </w:p>
    <w:p w14:paraId="577203D4" w14:textId="081E41CF" w:rsidR="001F474A" w:rsidRDefault="001F474A" w:rsidP="007A53FA">
      <w:pPr>
        <w:pStyle w:val="ListParagraph"/>
        <w:numPr>
          <w:ilvl w:val="0"/>
          <w:numId w:val="4"/>
        </w:numPr>
        <w:tabs>
          <w:tab w:val="left" w:pos="492"/>
        </w:tabs>
        <w:rPr>
          <w:noProof/>
        </w:rPr>
      </w:pPr>
    </w:p>
    <w:p w14:paraId="2F0D7C24" w14:textId="773168D1" w:rsidR="00ED1543" w:rsidRDefault="00ED1543" w:rsidP="00ED1543">
      <w:pPr>
        <w:tabs>
          <w:tab w:val="left" w:pos="492"/>
        </w:tabs>
        <w:rPr>
          <w:noProof/>
        </w:rPr>
      </w:pPr>
    </w:p>
    <w:p w14:paraId="3D8F1EA0" w14:textId="09E0AFDC" w:rsidR="00781F27" w:rsidRDefault="00781F27" w:rsidP="00ED1543">
      <w:pPr>
        <w:tabs>
          <w:tab w:val="left" w:pos="492"/>
        </w:tabs>
        <w:rPr>
          <w:noProof/>
        </w:rPr>
      </w:pPr>
    </w:p>
    <w:p w14:paraId="3D7BDAEC" w14:textId="5D54ECE0" w:rsidR="00781F27" w:rsidRDefault="00781F27" w:rsidP="00ED1543">
      <w:pPr>
        <w:tabs>
          <w:tab w:val="left" w:pos="492"/>
        </w:tabs>
        <w:rPr>
          <w:noProof/>
        </w:rPr>
      </w:pPr>
    </w:p>
    <w:p w14:paraId="1E1033BB" w14:textId="6E9D450D" w:rsidR="0098610C" w:rsidRDefault="0098610C" w:rsidP="00ED1543">
      <w:pPr>
        <w:tabs>
          <w:tab w:val="left" w:pos="492"/>
        </w:tabs>
        <w:rPr>
          <w:noProof/>
        </w:rPr>
      </w:pPr>
    </w:p>
    <w:p w14:paraId="226F05CD" w14:textId="689219E5" w:rsidR="0098610C" w:rsidRPr="0098610C" w:rsidRDefault="0098610C" w:rsidP="00ED1543">
      <w:pPr>
        <w:tabs>
          <w:tab w:val="left" w:pos="492"/>
        </w:tabs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Research:</w:t>
      </w:r>
    </w:p>
    <w:p w14:paraId="7DB56D4C" w14:textId="6A802701" w:rsidR="00781F27" w:rsidRDefault="0098610C" w:rsidP="00781F27">
      <w:pPr>
        <w:tabs>
          <w:tab w:val="left" w:pos="492"/>
        </w:tabs>
        <w:rPr>
          <w:noProof/>
        </w:rPr>
      </w:pPr>
      <w:r>
        <w:rPr>
          <w:noProof/>
        </w:rPr>
        <w:t>Explain w</w:t>
      </w:r>
      <w:r w:rsidR="00781F27">
        <w:rPr>
          <w:noProof/>
        </w:rPr>
        <w:t>hy only some light produces the photoelectric effect</w:t>
      </w:r>
      <w:r>
        <w:rPr>
          <w:noProof/>
        </w:rPr>
        <w:t>, and what the photoelectric effect proves about light.</w:t>
      </w:r>
    </w:p>
    <w:p w14:paraId="064AD0DA" w14:textId="7F3AE694" w:rsidR="0098610C" w:rsidRDefault="0098610C" w:rsidP="00781F27">
      <w:pPr>
        <w:tabs>
          <w:tab w:val="left" w:pos="492"/>
        </w:tabs>
        <w:rPr>
          <w:noProof/>
        </w:rPr>
      </w:pPr>
    </w:p>
    <w:p w14:paraId="11ACB31F" w14:textId="29605E17" w:rsidR="0098610C" w:rsidRDefault="0098610C" w:rsidP="00781F27">
      <w:pPr>
        <w:tabs>
          <w:tab w:val="left" w:pos="492"/>
        </w:tabs>
        <w:rPr>
          <w:noProof/>
        </w:rPr>
      </w:pPr>
    </w:p>
    <w:p w14:paraId="71066A2D" w14:textId="1E2427AD" w:rsidR="0098610C" w:rsidRDefault="0098610C" w:rsidP="00781F27">
      <w:pPr>
        <w:tabs>
          <w:tab w:val="left" w:pos="492"/>
        </w:tabs>
        <w:rPr>
          <w:noProof/>
        </w:rPr>
      </w:pPr>
    </w:p>
    <w:p w14:paraId="6C12DDE7" w14:textId="2AD7E0C1" w:rsidR="0098610C" w:rsidRDefault="0098610C" w:rsidP="00781F27">
      <w:pPr>
        <w:tabs>
          <w:tab w:val="left" w:pos="492"/>
        </w:tabs>
        <w:rPr>
          <w:noProof/>
        </w:rPr>
      </w:pPr>
    </w:p>
    <w:p w14:paraId="36D60D14" w14:textId="77777777" w:rsidR="0098610C" w:rsidRPr="00781F27" w:rsidRDefault="0098610C" w:rsidP="00781F27">
      <w:pPr>
        <w:tabs>
          <w:tab w:val="left" w:pos="492"/>
        </w:tabs>
        <w:rPr>
          <w:noProof/>
        </w:rPr>
      </w:pPr>
    </w:p>
    <w:p w14:paraId="0017FD0B" w14:textId="77777777" w:rsidR="00781F27" w:rsidRDefault="00781F27" w:rsidP="0097493C">
      <w:pPr>
        <w:tabs>
          <w:tab w:val="left" w:pos="492"/>
        </w:tabs>
        <w:rPr>
          <w:noProof/>
        </w:rPr>
      </w:pPr>
    </w:p>
    <w:sectPr w:rsidR="00781F27" w:rsidSect="00A21D2A">
      <w:type w:val="continuous"/>
      <w:pgSz w:w="12240" w:h="15840"/>
      <w:pgMar w:top="780" w:right="8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029"/>
    <w:multiLevelType w:val="hybridMultilevel"/>
    <w:tmpl w:val="4F8E8BEC"/>
    <w:lvl w:ilvl="0" w:tplc="EF7619A0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63F040FC"/>
    <w:multiLevelType w:val="hybridMultilevel"/>
    <w:tmpl w:val="6C0A4EB2"/>
    <w:lvl w:ilvl="0" w:tplc="C63206DC">
      <w:start w:val="1"/>
      <w:numFmt w:val="upperLetter"/>
      <w:lvlText w:val="%1)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 w15:restartNumberingAfterBreak="0">
    <w:nsid w:val="7A514A73"/>
    <w:multiLevelType w:val="hybridMultilevel"/>
    <w:tmpl w:val="6B260F4C"/>
    <w:lvl w:ilvl="0" w:tplc="21425402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 w15:restartNumberingAfterBreak="0">
    <w:nsid w:val="7E0255BB"/>
    <w:multiLevelType w:val="hybridMultilevel"/>
    <w:tmpl w:val="44C8168C"/>
    <w:lvl w:ilvl="0" w:tplc="35EAD1A2">
      <w:start w:val="1"/>
      <w:numFmt w:val="decimal"/>
      <w:lvlText w:val="%1)"/>
      <w:lvlJc w:val="left"/>
      <w:pPr>
        <w:ind w:left="491" w:hanging="374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ar-SA"/>
      </w:rPr>
    </w:lvl>
    <w:lvl w:ilvl="1" w:tplc="BC441618">
      <w:start w:val="1"/>
      <w:numFmt w:val="lowerLetter"/>
      <w:lvlText w:val="(%2)"/>
      <w:lvlJc w:val="left"/>
      <w:pPr>
        <w:ind w:left="865" w:hanging="374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en-US" w:eastAsia="en-US" w:bidi="ar-SA"/>
      </w:rPr>
    </w:lvl>
    <w:lvl w:ilvl="2" w:tplc="E3442F00">
      <w:numFmt w:val="bullet"/>
      <w:lvlText w:val="•"/>
      <w:lvlJc w:val="left"/>
      <w:pPr>
        <w:ind w:left="1924" w:hanging="374"/>
      </w:pPr>
      <w:rPr>
        <w:rFonts w:hint="default"/>
        <w:lang w:val="en-US" w:eastAsia="en-US" w:bidi="ar-SA"/>
      </w:rPr>
    </w:lvl>
    <w:lvl w:ilvl="3" w:tplc="82C43C56">
      <w:numFmt w:val="bullet"/>
      <w:lvlText w:val="•"/>
      <w:lvlJc w:val="left"/>
      <w:pPr>
        <w:ind w:left="2988" w:hanging="374"/>
      </w:pPr>
      <w:rPr>
        <w:rFonts w:hint="default"/>
        <w:lang w:val="en-US" w:eastAsia="en-US" w:bidi="ar-SA"/>
      </w:rPr>
    </w:lvl>
    <w:lvl w:ilvl="4" w:tplc="38DCC8A4">
      <w:numFmt w:val="bullet"/>
      <w:lvlText w:val="•"/>
      <w:lvlJc w:val="left"/>
      <w:pPr>
        <w:ind w:left="4053" w:hanging="374"/>
      </w:pPr>
      <w:rPr>
        <w:rFonts w:hint="default"/>
        <w:lang w:val="en-US" w:eastAsia="en-US" w:bidi="ar-SA"/>
      </w:rPr>
    </w:lvl>
    <w:lvl w:ilvl="5" w:tplc="E2C66606">
      <w:numFmt w:val="bullet"/>
      <w:lvlText w:val="•"/>
      <w:lvlJc w:val="left"/>
      <w:pPr>
        <w:ind w:left="5117" w:hanging="374"/>
      </w:pPr>
      <w:rPr>
        <w:rFonts w:hint="default"/>
        <w:lang w:val="en-US" w:eastAsia="en-US" w:bidi="ar-SA"/>
      </w:rPr>
    </w:lvl>
    <w:lvl w:ilvl="6" w:tplc="618A4138">
      <w:numFmt w:val="bullet"/>
      <w:lvlText w:val="•"/>
      <w:lvlJc w:val="left"/>
      <w:pPr>
        <w:ind w:left="6182" w:hanging="374"/>
      </w:pPr>
      <w:rPr>
        <w:rFonts w:hint="default"/>
        <w:lang w:val="en-US" w:eastAsia="en-US" w:bidi="ar-SA"/>
      </w:rPr>
    </w:lvl>
    <w:lvl w:ilvl="7" w:tplc="58506682">
      <w:numFmt w:val="bullet"/>
      <w:lvlText w:val="•"/>
      <w:lvlJc w:val="left"/>
      <w:pPr>
        <w:ind w:left="7246" w:hanging="374"/>
      </w:pPr>
      <w:rPr>
        <w:rFonts w:hint="default"/>
        <w:lang w:val="en-US" w:eastAsia="en-US" w:bidi="ar-SA"/>
      </w:rPr>
    </w:lvl>
    <w:lvl w:ilvl="8" w:tplc="206AE9F6">
      <w:numFmt w:val="bullet"/>
      <w:lvlText w:val="•"/>
      <w:lvlJc w:val="left"/>
      <w:pPr>
        <w:ind w:left="8311" w:hanging="374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49"/>
    <w:rsid w:val="00030395"/>
    <w:rsid w:val="00077049"/>
    <w:rsid w:val="000F51B1"/>
    <w:rsid w:val="001D7A9B"/>
    <w:rsid w:val="001F474A"/>
    <w:rsid w:val="002654D5"/>
    <w:rsid w:val="002A6EF3"/>
    <w:rsid w:val="00302091"/>
    <w:rsid w:val="00413837"/>
    <w:rsid w:val="005A3C64"/>
    <w:rsid w:val="005F4580"/>
    <w:rsid w:val="00633CA7"/>
    <w:rsid w:val="00781F27"/>
    <w:rsid w:val="007A53FA"/>
    <w:rsid w:val="008C1146"/>
    <w:rsid w:val="00935E7C"/>
    <w:rsid w:val="0097493C"/>
    <w:rsid w:val="0098610C"/>
    <w:rsid w:val="00A21D2A"/>
    <w:rsid w:val="00B40399"/>
    <w:rsid w:val="00C42610"/>
    <w:rsid w:val="00D56863"/>
    <w:rsid w:val="00E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C7B94"/>
  <w15:docId w15:val="{B3A8A898-4476-4471-8406-273D44E3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491" w:hanging="37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7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Ray Model of Light Worksheet</vt:lpstr>
    </vt:vector>
  </TitlesOfParts>
  <Company>Greater Victoria School District 61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 Model of Light Worksheet</dc:title>
  <dc:creator>Butler</dc:creator>
  <cp:lastModifiedBy>Clayton Howe</cp:lastModifiedBy>
  <cp:revision>8</cp:revision>
  <cp:lastPrinted>2021-11-12T21:17:00Z</cp:lastPrinted>
  <dcterms:created xsi:type="dcterms:W3CDTF">2021-05-13T16:38:00Z</dcterms:created>
  <dcterms:modified xsi:type="dcterms:W3CDTF">2021-11-12T21:17:00Z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2021-05-13T00:00:00Z</vt:filetime>
  </property>
</Properties>
</file>